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4221" w14:textId="77777777" w:rsidR="000273E2" w:rsidRDefault="000273E2" w:rsidP="00163434"/>
    <w:p w14:paraId="5B912FD3" w14:textId="63686833" w:rsidR="00163434" w:rsidRPr="00163434" w:rsidRDefault="000273E2" w:rsidP="00163434">
      <w:pPr>
        <w:ind w:left="9204" w:right="-142"/>
        <w:rPr>
          <w:i/>
          <w:sz w:val="22"/>
          <w:szCs w:val="22"/>
        </w:rPr>
      </w:pPr>
      <w:r w:rsidRPr="00163434">
        <w:rPr>
          <w:i/>
          <w:sz w:val="22"/>
          <w:szCs w:val="22"/>
        </w:rPr>
        <w:t xml:space="preserve">Załącznik Nr 1 </w:t>
      </w:r>
      <w:r w:rsidRPr="00163434">
        <w:rPr>
          <w:i/>
          <w:sz w:val="22"/>
          <w:szCs w:val="22"/>
        </w:rPr>
        <w:br/>
        <w:t xml:space="preserve">do Zarządzenia nr </w:t>
      </w:r>
      <w:r w:rsidR="008A2D26" w:rsidRPr="00163434">
        <w:rPr>
          <w:i/>
          <w:sz w:val="22"/>
          <w:szCs w:val="22"/>
        </w:rPr>
        <w:t>125</w:t>
      </w:r>
      <w:r w:rsidRPr="00163434">
        <w:rPr>
          <w:i/>
          <w:sz w:val="22"/>
          <w:szCs w:val="22"/>
        </w:rPr>
        <w:t xml:space="preserve">/2024 Wójta Gminy Zduny </w:t>
      </w:r>
      <w:r w:rsidRPr="00163434">
        <w:rPr>
          <w:i/>
          <w:sz w:val="22"/>
          <w:szCs w:val="22"/>
        </w:rPr>
        <w:br/>
        <w:t xml:space="preserve">z dnia </w:t>
      </w:r>
      <w:r w:rsidR="0015732B" w:rsidRPr="00163434">
        <w:rPr>
          <w:i/>
          <w:sz w:val="22"/>
          <w:szCs w:val="22"/>
        </w:rPr>
        <w:t>2</w:t>
      </w:r>
      <w:r w:rsidR="008A2D26" w:rsidRPr="00163434">
        <w:rPr>
          <w:i/>
          <w:sz w:val="22"/>
          <w:szCs w:val="22"/>
        </w:rPr>
        <w:t>5</w:t>
      </w:r>
      <w:r w:rsidR="0015732B" w:rsidRPr="00163434">
        <w:rPr>
          <w:i/>
          <w:sz w:val="22"/>
          <w:szCs w:val="22"/>
        </w:rPr>
        <w:t xml:space="preserve"> października</w:t>
      </w:r>
      <w:r w:rsidRPr="00163434">
        <w:rPr>
          <w:i/>
          <w:sz w:val="22"/>
          <w:szCs w:val="22"/>
        </w:rPr>
        <w:t xml:space="preserve"> 2024r. </w:t>
      </w:r>
    </w:p>
    <w:p w14:paraId="6E0291E2" w14:textId="77777777" w:rsidR="000273E2" w:rsidRPr="00ED1944" w:rsidRDefault="000273E2" w:rsidP="000273E2">
      <w:pPr>
        <w:spacing w:after="0"/>
        <w:jc w:val="center"/>
        <w:rPr>
          <w:b/>
        </w:rPr>
      </w:pPr>
      <w:r>
        <w:rPr>
          <w:b/>
        </w:rPr>
        <w:t xml:space="preserve">Wykaz nieruchomości  przeznaczonych do sprzedaży w drodze przetargu </w:t>
      </w:r>
    </w:p>
    <w:tbl>
      <w:tblPr>
        <w:tblStyle w:val="Tabela-Siatka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851"/>
        <w:gridCol w:w="992"/>
        <w:gridCol w:w="992"/>
        <w:gridCol w:w="3828"/>
        <w:gridCol w:w="2268"/>
        <w:gridCol w:w="4536"/>
      </w:tblGrid>
      <w:tr w:rsidR="000273E2" w14:paraId="33422BDF" w14:textId="77777777" w:rsidTr="006E183D">
        <w:trPr>
          <w:trHeight w:val="6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5CC" w14:textId="77777777" w:rsidR="000273E2" w:rsidRPr="00FF2CF0" w:rsidRDefault="000273E2" w:rsidP="005A075E">
            <w:pPr>
              <w:tabs>
                <w:tab w:val="left" w:pos="397"/>
              </w:tabs>
              <w:spacing w:after="0"/>
              <w:ind w:right="-108"/>
              <w:jc w:val="center"/>
              <w:rPr>
                <w:b/>
                <w:sz w:val="22"/>
                <w:szCs w:val="22"/>
              </w:rPr>
            </w:pPr>
          </w:p>
          <w:p w14:paraId="60EB061F" w14:textId="77777777" w:rsidR="000273E2" w:rsidRPr="00FF2CF0" w:rsidRDefault="000273E2" w:rsidP="005A075E">
            <w:pPr>
              <w:tabs>
                <w:tab w:val="left" w:pos="397"/>
              </w:tabs>
              <w:spacing w:after="0"/>
              <w:ind w:right="-108"/>
              <w:jc w:val="center"/>
              <w:rPr>
                <w:b/>
                <w:sz w:val="22"/>
                <w:szCs w:val="22"/>
              </w:rPr>
            </w:pPr>
            <w:r w:rsidRPr="00FF2CF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C92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23F2D9CD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F2CF0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25E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5BBC8245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F2CF0">
              <w:rPr>
                <w:b/>
                <w:sz w:val="22"/>
                <w:szCs w:val="22"/>
              </w:rPr>
              <w:t>Nr działki</w:t>
            </w:r>
          </w:p>
          <w:p w14:paraId="69DE6DE6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2C8" w14:textId="77777777" w:rsidR="000273E2" w:rsidRPr="00FF2CF0" w:rsidRDefault="000273E2" w:rsidP="005A075E">
            <w:pPr>
              <w:spacing w:after="0"/>
              <w:rPr>
                <w:b/>
                <w:sz w:val="22"/>
                <w:szCs w:val="22"/>
              </w:rPr>
            </w:pPr>
          </w:p>
          <w:p w14:paraId="307C50A8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F2CF0">
              <w:rPr>
                <w:b/>
                <w:sz w:val="22"/>
                <w:szCs w:val="22"/>
              </w:rPr>
              <w:t>Powierzchnia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A3E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260E94DE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F2CF0">
              <w:rPr>
                <w:b/>
                <w:sz w:val="22"/>
                <w:szCs w:val="22"/>
              </w:rPr>
              <w:t>Nr KW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20C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5F2DFF14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F2CF0"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F5E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3E4BA83E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F2CF0">
              <w:rPr>
                <w:b/>
                <w:sz w:val="22"/>
                <w:szCs w:val="22"/>
              </w:rPr>
              <w:t>Cena wywoławcza (zł)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AF9" w14:textId="77777777" w:rsidR="000273E2" w:rsidRPr="00FF2CF0" w:rsidRDefault="000273E2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5A1D5B3D" w14:textId="27F963C5" w:rsidR="000273E2" w:rsidRPr="00FF2CF0" w:rsidRDefault="003A18A0" w:rsidP="005A075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Przeznaczenie w </w:t>
            </w:r>
            <w:r w:rsidR="007B3E99">
              <w:rPr>
                <w:b/>
                <w:sz w:val="22"/>
                <w:szCs w:val="22"/>
              </w:rPr>
              <w:t>miejscowym planie zagospodarowania przestrzennego</w:t>
            </w:r>
            <w:r>
              <w:rPr>
                <w:b/>
                <w:sz w:val="22"/>
                <w:szCs w:val="22"/>
              </w:rPr>
              <w:br/>
              <w:t xml:space="preserve">i </w:t>
            </w:r>
            <w:r w:rsidR="007B3E9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tudium uwarunkowań </w:t>
            </w:r>
          </w:p>
        </w:tc>
      </w:tr>
      <w:tr w:rsidR="000273E2" w14:paraId="6213B15C" w14:textId="77777777" w:rsidTr="006E183D">
        <w:trPr>
          <w:trHeight w:val="4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565" w14:textId="77777777" w:rsidR="000273E2" w:rsidRPr="00583DF7" w:rsidRDefault="000273E2" w:rsidP="005A075E">
            <w:pPr>
              <w:tabs>
                <w:tab w:val="left" w:pos="0"/>
              </w:tabs>
              <w:spacing w:after="0"/>
              <w:ind w:left="-79" w:right="-108" w:hanging="284"/>
              <w:jc w:val="center"/>
              <w:rPr>
                <w:bCs/>
              </w:rPr>
            </w:pPr>
            <w:r w:rsidRPr="00583DF7">
              <w:rPr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CD5" w14:textId="497032F7" w:rsidR="000273E2" w:rsidRPr="00583DF7" w:rsidRDefault="0015732B" w:rsidP="005A075E">
            <w:pPr>
              <w:spacing w:after="0"/>
              <w:rPr>
                <w:bCs/>
              </w:rPr>
            </w:pPr>
            <w:r>
              <w:rPr>
                <w:bCs/>
              </w:rPr>
              <w:t>Jackowice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023" w14:textId="05794C5B" w:rsidR="000273E2" w:rsidRPr="00583DF7" w:rsidRDefault="0015732B" w:rsidP="005A075E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413/6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7B9" w14:textId="7D4C4CC1" w:rsidR="000273E2" w:rsidRPr="00583DF7" w:rsidRDefault="00F5454C" w:rsidP="005A075E">
            <w:pPr>
              <w:spacing w:after="0"/>
              <w:rPr>
                <w:bCs/>
              </w:rPr>
            </w:pPr>
            <w:r>
              <w:rPr>
                <w:bCs/>
              </w:rPr>
              <w:t>4</w:t>
            </w:r>
            <w:r w:rsidR="0015732B">
              <w:rPr>
                <w:bCs/>
              </w:rPr>
              <w:t>,50</w:t>
            </w:r>
            <w:r w:rsidR="000273E2" w:rsidRPr="00583DF7">
              <w:rPr>
                <w:bCs/>
              </w:rPr>
              <w:t xml:space="preserve">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B89" w14:textId="1952E211" w:rsidR="000273E2" w:rsidRPr="00583DF7" w:rsidRDefault="000273E2" w:rsidP="005A075E">
            <w:pPr>
              <w:spacing w:after="0"/>
              <w:jc w:val="center"/>
              <w:rPr>
                <w:bCs/>
              </w:rPr>
            </w:pPr>
            <w:r w:rsidRPr="00583DF7">
              <w:rPr>
                <w:bCs/>
              </w:rPr>
              <w:t>LD1O/000</w:t>
            </w:r>
            <w:r w:rsidR="0015732B">
              <w:rPr>
                <w:bCs/>
              </w:rPr>
              <w:t>46077/0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CC1" w14:textId="210C5A42" w:rsidR="000273E2" w:rsidRPr="00FB1604" w:rsidRDefault="000273E2" w:rsidP="003A18A0">
            <w:pPr>
              <w:spacing w:before="120"/>
            </w:pPr>
            <w:r w:rsidRPr="00583DF7">
              <w:t xml:space="preserve">Działka o nr ewidencyjnym </w:t>
            </w:r>
            <w:r w:rsidR="0015732B">
              <w:t>413/6</w:t>
            </w:r>
            <w:r w:rsidRPr="00583DF7">
              <w:t xml:space="preserve"> położona w miejscowości </w:t>
            </w:r>
            <w:r w:rsidR="0015732B">
              <w:t>Jackowice</w:t>
            </w:r>
            <w:r w:rsidRPr="00583DF7">
              <w:t xml:space="preserve"> to działka rolna</w:t>
            </w:r>
            <w:r w:rsidR="0052516A">
              <w:t xml:space="preserve"> o użytkach: RII-0,71 ha, RIIIa-2,06 ha, RIIIb-1,41 ha, </w:t>
            </w:r>
            <w:r w:rsidR="003A18A0">
              <w:br/>
            </w:r>
            <w:r w:rsidR="0052516A">
              <w:t>RIVa-0,32 ha)</w:t>
            </w:r>
            <w:r w:rsidR="003A18A0">
              <w:t xml:space="preserve">.                </w:t>
            </w:r>
            <w:r w:rsidRPr="00583DF7">
              <w:br/>
              <w:t>Nieruchomość sąsiaduje z</w:t>
            </w:r>
            <w:r w:rsidR="0052516A">
              <w:t xml:space="preserve"> terenami rolnymi i</w:t>
            </w:r>
            <w:r w:rsidRPr="00583DF7">
              <w:t xml:space="preserve"> zabudową mieszkaniową. Nieruchomość z bezpośrednim dostępem do drogi o nawierzchni asfaltowej.</w:t>
            </w:r>
            <w:r w:rsidR="00F5454C">
              <w:br/>
              <w:t>Nieruchomość o kształcie prostokąta, nieuzbrojona i nieogrodzona.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49E" w14:textId="39362CF8" w:rsidR="000273E2" w:rsidRPr="00583DF7" w:rsidRDefault="00DA4EBC" w:rsidP="003A18A0">
            <w:pPr>
              <w:spacing w:after="0"/>
              <w:rPr>
                <w:b/>
              </w:rPr>
            </w:pPr>
            <w:r>
              <w:rPr>
                <w:b/>
              </w:rPr>
              <w:t>371 000,00</w:t>
            </w:r>
            <w:r w:rsidR="000273E2" w:rsidRPr="00583DF7">
              <w:rPr>
                <w:b/>
              </w:rPr>
              <w:t xml:space="preserve"> zł</w:t>
            </w:r>
          </w:p>
          <w:p w14:paraId="235B1656" w14:textId="2D505FE6" w:rsidR="000273E2" w:rsidRPr="00583DF7" w:rsidRDefault="000273E2" w:rsidP="003A18A0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color w:val="000000"/>
                <w:shd w:val="clear" w:color="auto" w:fill="FFFFFF"/>
                <w:lang w:eastAsia="pl-PL"/>
              </w:rPr>
            </w:pPr>
            <w:r w:rsidRPr="00583DF7">
              <w:rPr>
                <w:rFonts w:eastAsia="Times New Roman"/>
                <w:color w:val="000000"/>
                <w:shd w:val="clear" w:color="auto" w:fill="FFFFFF"/>
                <w:lang w:eastAsia="pl-PL"/>
              </w:rPr>
              <w:t>Sprzedaż zwolniona jest z podatku VAT na podstawie art. 43 ust. 1 pkt 10 </w:t>
            </w:r>
            <w:r w:rsidR="003A18A0">
              <w:rPr>
                <w:rFonts w:eastAsia="Times New Roman"/>
                <w:color w:val="000000"/>
                <w:shd w:val="clear" w:color="auto" w:fill="FFFFFF"/>
                <w:lang w:eastAsia="pl-PL"/>
              </w:rPr>
              <w:br/>
              <w:t>u</w:t>
            </w:r>
            <w:r w:rsidRPr="00583DF7">
              <w:rPr>
                <w:rFonts w:eastAsia="Times New Roman"/>
                <w:color w:val="000000"/>
                <w:shd w:val="clear" w:color="auto" w:fill="FFFFFF"/>
                <w:lang w:eastAsia="pl-PL"/>
              </w:rPr>
              <w:t xml:space="preserve">stawy z dnia 11 marca 2004 roku o podatku od towarów i usług  </w:t>
            </w:r>
            <w:r w:rsidR="003A18A0">
              <w:rPr>
                <w:rFonts w:eastAsia="Times New Roman"/>
                <w:color w:val="000000"/>
                <w:shd w:val="clear" w:color="auto" w:fill="FFFFFF"/>
                <w:lang w:eastAsia="pl-PL"/>
              </w:rPr>
              <w:br/>
            </w:r>
            <w:r w:rsidR="00DA4EBC" w:rsidRPr="00DA4EBC">
              <w:t>(t.j. Dz. U. z 2024 r. poz. 361 z późn. zm.).</w:t>
            </w:r>
          </w:p>
          <w:p w14:paraId="787498E9" w14:textId="77777777" w:rsidR="000273E2" w:rsidRPr="00583DF7" w:rsidRDefault="000273E2" w:rsidP="003A18A0">
            <w:pPr>
              <w:spacing w:after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146" w14:textId="57887C97" w:rsidR="000273E2" w:rsidRPr="00583DF7" w:rsidRDefault="000273E2" w:rsidP="003A18A0">
            <w:pPr>
              <w:spacing w:before="120"/>
            </w:pPr>
            <w:r w:rsidRPr="00583DF7">
              <w:t xml:space="preserve">Dla działki oznaczonej numerem </w:t>
            </w:r>
            <w:r w:rsidR="008165BE">
              <w:t>413/6</w:t>
            </w:r>
            <w:r w:rsidRPr="00583DF7">
              <w:t xml:space="preserve"> </w:t>
            </w:r>
            <w:r w:rsidR="007B3E99">
              <w:br/>
            </w:r>
            <w:r w:rsidRPr="00583DF7">
              <w:t xml:space="preserve">o pow. </w:t>
            </w:r>
            <w:r w:rsidR="003A18A0">
              <w:rPr>
                <w:color w:val="000000"/>
              </w:rPr>
              <w:t>4</w:t>
            </w:r>
            <w:r w:rsidR="008165BE">
              <w:rPr>
                <w:color w:val="000000"/>
              </w:rPr>
              <w:t>,50</w:t>
            </w:r>
            <w:r w:rsidRPr="00583DF7">
              <w:rPr>
                <w:color w:val="000000"/>
              </w:rPr>
              <w:t xml:space="preserve"> ha</w:t>
            </w:r>
            <w:r w:rsidRPr="00583DF7">
              <w:rPr>
                <w:color w:val="FF0000"/>
              </w:rPr>
              <w:t xml:space="preserve"> </w:t>
            </w:r>
            <w:r w:rsidRPr="00583DF7">
              <w:rPr>
                <w:color w:val="000000"/>
              </w:rPr>
              <w:t xml:space="preserve">położonej w </w:t>
            </w:r>
            <w:r w:rsidR="008165BE">
              <w:rPr>
                <w:color w:val="000000"/>
              </w:rPr>
              <w:t xml:space="preserve">Jackowicach </w:t>
            </w:r>
            <w:r w:rsidRPr="00583DF7">
              <w:t>nie obowiązują ustalenia miejscowego planu ani decyzji o warunkach zabudowy.</w:t>
            </w:r>
          </w:p>
          <w:p w14:paraId="31032E4B" w14:textId="25754506" w:rsidR="000273E2" w:rsidRPr="00FB1604" w:rsidRDefault="000273E2" w:rsidP="003A18A0">
            <w:pPr>
              <w:spacing w:before="120"/>
            </w:pPr>
            <w:r w:rsidRPr="00583DF7">
              <w:rPr>
                <w:color w:val="000000"/>
              </w:rPr>
              <w:t>Zgodnie z ustaleniami studium uwarunkowań i kierunków</w:t>
            </w:r>
            <w:r w:rsidR="008165BE">
              <w:rPr>
                <w:color w:val="000000"/>
              </w:rPr>
              <w:t xml:space="preserve"> </w:t>
            </w:r>
            <w:r w:rsidRPr="00583DF7">
              <w:rPr>
                <w:color w:val="000000"/>
              </w:rPr>
              <w:t xml:space="preserve">zagospodarowania przestrzennego gminy Zduny działka znajduje się na obszarach </w:t>
            </w:r>
            <w:r w:rsidR="008165BE">
              <w:rPr>
                <w:color w:val="000000"/>
              </w:rPr>
              <w:t xml:space="preserve">R2 - obszary rolniczej przestrzeni produkcyjnej z dopuszczeniem zabudowy zagrodowej oraz R1- obszary rolniczej przestrzeni produkcyjnej z dopuszczeniem zabudowy </w:t>
            </w:r>
            <w:r w:rsidR="007B3E99">
              <w:rPr>
                <w:color w:val="000000"/>
              </w:rPr>
              <w:br/>
            </w:r>
            <w:r w:rsidR="008165BE">
              <w:rPr>
                <w:color w:val="000000"/>
              </w:rPr>
              <w:t>o funkcji produkcji rolniczej.</w:t>
            </w:r>
          </w:p>
        </w:tc>
      </w:tr>
      <w:tr w:rsidR="00F5454C" w14:paraId="1C5F098B" w14:textId="77777777" w:rsidTr="006E183D">
        <w:trPr>
          <w:trHeight w:val="21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684" w14:textId="77777777" w:rsidR="00F5454C" w:rsidRPr="00583DF7" w:rsidRDefault="00F5454C" w:rsidP="00F5454C">
            <w:pPr>
              <w:tabs>
                <w:tab w:val="left" w:pos="0"/>
              </w:tabs>
              <w:spacing w:after="0"/>
              <w:ind w:left="-79" w:right="-108" w:hanging="284"/>
              <w:jc w:val="center"/>
              <w:rPr>
                <w:bCs/>
              </w:rPr>
            </w:pPr>
            <w:r w:rsidRPr="00583DF7">
              <w:rPr>
                <w:bCs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59B" w14:textId="6FAA9F75" w:rsidR="00F5454C" w:rsidRPr="00583DF7" w:rsidRDefault="00F5454C" w:rsidP="00F5454C">
            <w:pPr>
              <w:spacing w:after="0"/>
              <w:rPr>
                <w:bCs/>
              </w:rPr>
            </w:pPr>
            <w:r>
              <w:rPr>
                <w:bCs/>
              </w:rPr>
              <w:t>Jackowice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203" w14:textId="4C4190BA" w:rsidR="00F5454C" w:rsidRPr="00583DF7" w:rsidRDefault="00F5454C" w:rsidP="00F5454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413/7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121" w14:textId="7D36D233" w:rsidR="00F5454C" w:rsidRPr="00583DF7" w:rsidRDefault="00F5454C" w:rsidP="00F5454C">
            <w:pPr>
              <w:spacing w:after="0"/>
              <w:rPr>
                <w:bCs/>
              </w:rPr>
            </w:pPr>
            <w:r>
              <w:rPr>
                <w:bCs/>
              </w:rPr>
              <w:t>3,50</w:t>
            </w:r>
            <w:r w:rsidRPr="00583DF7">
              <w:rPr>
                <w:bCs/>
              </w:rPr>
              <w:t xml:space="preserve">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6FE" w14:textId="2F4F64CE" w:rsidR="00F5454C" w:rsidRPr="00583DF7" w:rsidRDefault="00F5454C" w:rsidP="00F5454C">
            <w:pPr>
              <w:spacing w:after="0"/>
              <w:jc w:val="center"/>
              <w:rPr>
                <w:bCs/>
              </w:rPr>
            </w:pPr>
            <w:r w:rsidRPr="00583DF7">
              <w:rPr>
                <w:bCs/>
              </w:rPr>
              <w:t>LD1O/000</w:t>
            </w:r>
            <w:r>
              <w:rPr>
                <w:bCs/>
              </w:rPr>
              <w:t>46077/0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A99" w14:textId="02DA4A40" w:rsidR="00F5454C" w:rsidRDefault="00F5454C" w:rsidP="003A18A0">
            <w:pPr>
              <w:spacing w:after="0"/>
            </w:pPr>
            <w:r w:rsidRPr="00583DF7">
              <w:t xml:space="preserve">Działka o nr ewidencyjnym </w:t>
            </w:r>
            <w:r>
              <w:t>413/7</w:t>
            </w:r>
            <w:r w:rsidRPr="00583DF7">
              <w:t xml:space="preserve"> położona w miejscowości </w:t>
            </w:r>
            <w:r>
              <w:t>Jackowice</w:t>
            </w:r>
            <w:r w:rsidRPr="00583DF7">
              <w:t xml:space="preserve"> to działka rolna</w:t>
            </w:r>
            <w:r>
              <w:t xml:space="preserve"> o użytkach: RII-0,69 ha, RIIIa-1,30 ha, RIVa-1,51 ha)</w:t>
            </w:r>
            <w:r w:rsidRPr="00583DF7">
              <w:br/>
              <w:t>Nieruchomość sąsiaduje z</w:t>
            </w:r>
            <w:r>
              <w:t xml:space="preserve"> terenami rolnymi i</w:t>
            </w:r>
            <w:r w:rsidRPr="00583DF7">
              <w:t xml:space="preserve"> zabudową mieszkaniową. Nieruchomość z bezpośrednim dostępem do drogi o nawierzchni asfaltowej.</w:t>
            </w:r>
          </w:p>
          <w:p w14:paraId="1631DCAA" w14:textId="482D9725" w:rsidR="00F5454C" w:rsidRPr="00583DF7" w:rsidRDefault="00F5454C" w:rsidP="003A18A0">
            <w:pPr>
              <w:spacing w:after="0"/>
              <w:rPr>
                <w:b/>
              </w:rPr>
            </w:pPr>
            <w:r>
              <w:t xml:space="preserve">Nieruchomość o kształcie prostokąta, nieuzbrojona i nieogrodzona. </w:t>
            </w:r>
            <w:r w:rsidRPr="00583DF7">
              <w:t xml:space="preserve">  </w:t>
            </w:r>
            <w: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E11" w14:textId="119087EE" w:rsidR="00F5454C" w:rsidRPr="00583DF7" w:rsidRDefault="00F5454C" w:rsidP="003A18A0">
            <w:pPr>
              <w:spacing w:after="0"/>
              <w:rPr>
                <w:b/>
              </w:rPr>
            </w:pPr>
            <w:r>
              <w:rPr>
                <w:b/>
              </w:rPr>
              <w:t>288 000,00</w:t>
            </w:r>
            <w:r w:rsidRPr="00583DF7">
              <w:rPr>
                <w:b/>
              </w:rPr>
              <w:t xml:space="preserve"> zł</w:t>
            </w:r>
          </w:p>
          <w:p w14:paraId="2A0ED1C7" w14:textId="7F7BBEBC" w:rsidR="00F5454C" w:rsidRPr="00583DF7" w:rsidRDefault="00F5454C" w:rsidP="003A18A0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color w:val="000000"/>
                <w:shd w:val="clear" w:color="auto" w:fill="FFFFFF"/>
                <w:lang w:eastAsia="pl-PL"/>
              </w:rPr>
            </w:pPr>
            <w:r w:rsidRPr="00583DF7">
              <w:rPr>
                <w:rFonts w:eastAsia="Times New Roman"/>
                <w:color w:val="000000"/>
                <w:shd w:val="clear" w:color="auto" w:fill="FFFFFF"/>
                <w:lang w:eastAsia="pl-PL"/>
              </w:rPr>
              <w:t>Sprzedaż zwolniona jest z podatku VAT na podstawie art. 43 ust. 1 pkt 10 </w:t>
            </w:r>
            <w:r w:rsidR="003A18A0">
              <w:rPr>
                <w:rFonts w:eastAsia="Times New Roman"/>
                <w:color w:val="000000"/>
                <w:shd w:val="clear" w:color="auto" w:fill="FFFFFF"/>
                <w:lang w:eastAsia="pl-PL"/>
              </w:rPr>
              <w:br/>
            </w:r>
            <w:r w:rsidRPr="00583DF7">
              <w:rPr>
                <w:rFonts w:eastAsia="Times New Roman"/>
                <w:color w:val="000000"/>
                <w:shd w:val="clear" w:color="auto" w:fill="FFFFFF"/>
                <w:lang w:eastAsia="pl-PL"/>
              </w:rPr>
              <w:t xml:space="preserve">ustawy z dnia 11 marca 2004 roku o podatku od towarów i usług  </w:t>
            </w:r>
            <w:r w:rsidR="003A18A0">
              <w:rPr>
                <w:rFonts w:eastAsia="Times New Roman"/>
                <w:color w:val="000000"/>
                <w:shd w:val="clear" w:color="auto" w:fill="FFFFFF"/>
                <w:lang w:eastAsia="pl-PL"/>
              </w:rPr>
              <w:br/>
            </w:r>
            <w:r w:rsidRPr="00DA4EBC">
              <w:t>(t.j. Dz. U. z 2024 r. poz. 361 z późn. zm.).</w:t>
            </w:r>
          </w:p>
          <w:p w14:paraId="3947A697" w14:textId="77777777" w:rsidR="00F5454C" w:rsidRPr="00583DF7" w:rsidRDefault="00F5454C" w:rsidP="003A18A0">
            <w:pPr>
              <w:spacing w:after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29E" w14:textId="1EE5C376" w:rsidR="00F5454C" w:rsidRPr="00583DF7" w:rsidRDefault="00F5454C" w:rsidP="003A18A0">
            <w:pPr>
              <w:spacing w:before="120"/>
            </w:pPr>
            <w:r w:rsidRPr="00583DF7">
              <w:t xml:space="preserve">Dla działki oznaczonej numerem </w:t>
            </w:r>
            <w:r>
              <w:t>413/7</w:t>
            </w:r>
            <w:r w:rsidRPr="00583DF7">
              <w:t xml:space="preserve"> </w:t>
            </w:r>
            <w:r w:rsidR="007B3E99">
              <w:br/>
            </w:r>
            <w:r w:rsidRPr="00583DF7">
              <w:t xml:space="preserve">o pow. </w:t>
            </w:r>
            <w:r w:rsidR="003A18A0">
              <w:rPr>
                <w:color w:val="000000"/>
              </w:rPr>
              <w:t>3</w:t>
            </w:r>
            <w:r>
              <w:rPr>
                <w:color w:val="000000"/>
              </w:rPr>
              <w:t>,50</w:t>
            </w:r>
            <w:r w:rsidRPr="00583DF7">
              <w:rPr>
                <w:color w:val="000000"/>
              </w:rPr>
              <w:t xml:space="preserve"> ha</w:t>
            </w:r>
            <w:r w:rsidRPr="00583DF7">
              <w:rPr>
                <w:color w:val="FF0000"/>
              </w:rPr>
              <w:t xml:space="preserve"> </w:t>
            </w:r>
            <w:r w:rsidRPr="00583DF7">
              <w:rPr>
                <w:color w:val="000000"/>
              </w:rPr>
              <w:t xml:space="preserve">położonej w </w:t>
            </w:r>
            <w:r>
              <w:rPr>
                <w:color w:val="000000"/>
              </w:rPr>
              <w:t xml:space="preserve">Jackowicach </w:t>
            </w:r>
            <w:r w:rsidRPr="00583DF7">
              <w:t>nie obowiązują ustalenia miejscowego planu ani decyzji o warunkach zabudowy.</w:t>
            </w:r>
          </w:p>
          <w:p w14:paraId="7094ED43" w14:textId="6F8835E5" w:rsidR="00F5454C" w:rsidRPr="00583DF7" w:rsidRDefault="00F5454C" w:rsidP="003A18A0">
            <w:pPr>
              <w:spacing w:before="120"/>
              <w:rPr>
                <w:b/>
              </w:rPr>
            </w:pPr>
            <w:r w:rsidRPr="00583DF7">
              <w:rPr>
                <w:color w:val="000000"/>
              </w:rPr>
              <w:t>Zgodnie z ustaleniami studium uwarunkowań i kierunków</w:t>
            </w:r>
            <w:r>
              <w:rPr>
                <w:color w:val="000000"/>
              </w:rPr>
              <w:t xml:space="preserve"> </w:t>
            </w:r>
            <w:r w:rsidRPr="00583DF7">
              <w:rPr>
                <w:color w:val="000000"/>
              </w:rPr>
              <w:t xml:space="preserve">zagospodarowania przestrzennego gminy Zduny działka znajduje się na obszarach </w:t>
            </w:r>
            <w:r>
              <w:rPr>
                <w:color w:val="000000"/>
              </w:rPr>
              <w:t xml:space="preserve">R2 - obszary rolniczej przestrzeni produkcyjnej z dopuszczeniem zabudowy zagrodowej oraz R1- obszary rolniczej przestrzeni produkcyjnej z dopuszczeniem zabudowy </w:t>
            </w:r>
            <w:r w:rsidR="007B3E99">
              <w:rPr>
                <w:color w:val="000000"/>
              </w:rPr>
              <w:br/>
            </w:r>
            <w:r>
              <w:rPr>
                <w:color w:val="000000"/>
              </w:rPr>
              <w:t>o funkcji produkcji rolniczej.</w:t>
            </w:r>
          </w:p>
        </w:tc>
      </w:tr>
    </w:tbl>
    <w:p w14:paraId="5ADA91A5" w14:textId="77777777" w:rsidR="00FF2CF0" w:rsidRDefault="00FF2CF0" w:rsidP="005B3E72">
      <w:pPr>
        <w:keepLines/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/>
          <w:lang w:eastAsia="pl-PL"/>
        </w:rPr>
      </w:pPr>
    </w:p>
    <w:p w14:paraId="713A1D10" w14:textId="77777777" w:rsidR="00FF2CF0" w:rsidRDefault="00FF2CF0" w:rsidP="005B3E72">
      <w:pPr>
        <w:keepLines/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/>
          <w:lang w:eastAsia="pl-PL"/>
        </w:rPr>
      </w:pPr>
    </w:p>
    <w:p w14:paraId="4BE1F55B" w14:textId="0E125B02" w:rsidR="004D1456" w:rsidRPr="00A23AC9" w:rsidRDefault="004D1456" w:rsidP="005B3E72">
      <w:pPr>
        <w:keepLines/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/>
          <w:lang w:eastAsia="pl-PL"/>
        </w:rPr>
      </w:pPr>
      <w:r w:rsidRPr="00A23AC9">
        <w:rPr>
          <w:rFonts w:eastAsia="Times New Roman"/>
          <w:color w:val="000000"/>
          <w:lang w:eastAsia="pl-PL"/>
        </w:rPr>
        <w:t xml:space="preserve">Na podstawie art. 34 ust. 1 pkt 1 i pkt 2 ustawy z dnia 21 sierpnia 1997 roku o gospodarce nieruchomościami </w:t>
      </w:r>
      <w:r w:rsidR="005B3E72" w:rsidRPr="00A23AC9">
        <w:rPr>
          <w:rFonts w:eastAsia="Times New Roman"/>
          <w:lang w:eastAsia="pl-PL"/>
        </w:rPr>
        <w:t>(t.j. Dz. U. z 2024 r. poz. 1145)</w:t>
      </w:r>
      <w:r w:rsidRPr="00A23AC9">
        <w:rPr>
          <w:rFonts w:eastAsia="Times New Roman"/>
          <w:color w:val="000000"/>
          <w:lang w:eastAsia="pl-PL"/>
        </w:rPr>
        <w:t xml:space="preserve"> termin do złożenia wniosku przez osoby, którym przysługuje pierwszeństwo w nabyciu nieruchomości wynosi 6 tygodni od dnia wywieszenia wykazu.</w:t>
      </w:r>
    </w:p>
    <w:p w14:paraId="4DD616E3" w14:textId="2F5BA02E" w:rsidR="004D1456" w:rsidRPr="004D1456" w:rsidRDefault="004D1456" w:rsidP="004D1456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/>
          <w:lang w:eastAsia="pl-PL"/>
        </w:rPr>
      </w:pPr>
      <w:r w:rsidRPr="005C183B">
        <w:rPr>
          <w:rFonts w:eastAsia="Times New Roman"/>
          <w:color w:val="000000"/>
          <w:lang w:eastAsia="pl-PL"/>
        </w:rPr>
        <w:t xml:space="preserve">Granice zbywanej nieruchomości nie będą wznawiane geodezyjnie na koszt Urzędu Gminy </w:t>
      </w:r>
      <w:r>
        <w:rPr>
          <w:rFonts w:eastAsia="Times New Roman"/>
          <w:color w:val="000000"/>
          <w:lang w:eastAsia="pl-PL"/>
        </w:rPr>
        <w:t>Zduny</w:t>
      </w:r>
      <w:r w:rsidRPr="005C183B">
        <w:rPr>
          <w:rFonts w:eastAsia="Times New Roman"/>
          <w:color w:val="000000"/>
          <w:lang w:eastAsia="pl-PL"/>
        </w:rPr>
        <w:t>.</w:t>
      </w:r>
    </w:p>
    <w:p w14:paraId="02097408" w14:textId="1070A120" w:rsidR="000273E2" w:rsidRPr="005C183B" w:rsidRDefault="000273E2" w:rsidP="000273E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/>
          <w:lang w:eastAsia="pl-PL"/>
        </w:rPr>
      </w:pPr>
      <w:r w:rsidRPr="005C183B">
        <w:rPr>
          <w:rFonts w:eastAsia="Times New Roman"/>
          <w:color w:val="000000"/>
          <w:lang w:eastAsia="pl-PL"/>
        </w:rPr>
        <w:t>Koszty związane ze sporządzeniem aktu notarialnego i opłat sądowych ponosi kupujący.</w:t>
      </w:r>
    </w:p>
    <w:p w14:paraId="1E981CA1" w14:textId="21600B7E" w:rsidR="000273E2" w:rsidRDefault="000273E2" w:rsidP="000273E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/>
          <w:lang w:eastAsia="pl-PL"/>
        </w:rPr>
      </w:pPr>
      <w:r w:rsidRPr="005C183B">
        <w:rPr>
          <w:rFonts w:eastAsia="Times New Roman"/>
          <w:color w:val="000000"/>
          <w:lang w:eastAsia="pl-PL"/>
        </w:rPr>
        <w:t xml:space="preserve">Niniejszy wykaz podlega ogłoszeniu na tablicy ogłoszeń Urzędu Gminy </w:t>
      </w:r>
      <w:r>
        <w:rPr>
          <w:rFonts w:eastAsia="Times New Roman"/>
          <w:color w:val="000000"/>
          <w:lang w:eastAsia="pl-PL"/>
        </w:rPr>
        <w:t>Zduny</w:t>
      </w:r>
      <w:r w:rsidR="005B3E72">
        <w:rPr>
          <w:rFonts w:eastAsia="Times New Roman"/>
          <w:color w:val="000000"/>
          <w:lang w:eastAsia="pl-PL"/>
        </w:rPr>
        <w:t xml:space="preserve"> – obecnie Zduny 123</w:t>
      </w:r>
      <w:r w:rsidRPr="005C183B">
        <w:rPr>
          <w:rFonts w:eastAsia="Times New Roman"/>
          <w:color w:val="000000"/>
          <w:lang w:eastAsia="pl-PL"/>
        </w:rPr>
        <w:t>,</w:t>
      </w:r>
      <w:r w:rsidR="00163434">
        <w:rPr>
          <w:rFonts w:eastAsia="Times New Roman"/>
          <w:color w:val="000000"/>
          <w:lang w:eastAsia="pl-PL"/>
        </w:rPr>
        <w:t xml:space="preserve"> </w:t>
      </w:r>
      <w:r w:rsidR="008A2D26">
        <w:rPr>
          <w:rFonts w:eastAsia="Times New Roman"/>
          <w:color w:val="000000"/>
          <w:lang w:eastAsia="pl-PL"/>
        </w:rPr>
        <w:t>99-44 Zduny,</w:t>
      </w:r>
      <w:r w:rsidRPr="005C183B">
        <w:rPr>
          <w:rFonts w:eastAsia="Times New Roman"/>
          <w:color w:val="000000"/>
          <w:lang w:eastAsia="pl-PL"/>
        </w:rPr>
        <w:t xml:space="preserve"> na stron</w:t>
      </w:r>
      <w:r>
        <w:rPr>
          <w:rFonts w:eastAsia="Times New Roman"/>
          <w:color w:val="000000"/>
          <w:lang w:eastAsia="pl-PL"/>
        </w:rPr>
        <w:t>ie</w:t>
      </w:r>
      <w:r w:rsidRPr="005C183B">
        <w:rPr>
          <w:rFonts w:eastAsia="Times New Roman"/>
          <w:color w:val="000000"/>
          <w:lang w:eastAsia="pl-PL"/>
        </w:rPr>
        <w:t xml:space="preserve"> internetow</w:t>
      </w:r>
      <w:r>
        <w:rPr>
          <w:rFonts w:eastAsia="Times New Roman"/>
          <w:color w:val="000000"/>
          <w:lang w:eastAsia="pl-PL"/>
        </w:rPr>
        <w:t>ej</w:t>
      </w:r>
      <w:r w:rsidRPr="005C183B">
        <w:rPr>
          <w:rFonts w:eastAsia="Times New Roman"/>
          <w:color w:val="000000"/>
          <w:lang w:eastAsia="pl-PL"/>
        </w:rPr>
        <w:t xml:space="preserve"> Urzędu Gminy </w:t>
      </w:r>
      <w:r>
        <w:rPr>
          <w:rFonts w:eastAsia="Times New Roman"/>
          <w:color w:val="000000"/>
          <w:lang w:eastAsia="pl-PL"/>
        </w:rPr>
        <w:t xml:space="preserve">Zduny </w:t>
      </w:r>
      <w:hyperlink r:id="rId5" w:history="1">
        <w:r>
          <w:rPr>
            <w:rStyle w:val="Hipercze"/>
            <w:color w:val="000000" w:themeColor="text1"/>
            <w:u w:val="none"/>
          </w:rPr>
          <w:t>www.bip.ugzduny.nv.pl</w:t>
        </w:r>
      </w:hyperlink>
      <w:r>
        <w:t>,</w:t>
      </w:r>
      <w:r w:rsidR="004D1456">
        <w:t xml:space="preserve"> na tablicy</w:t>
      </w:r>
      <w:r w:rsidR="00163434">
        <w:t xml:space="preserve"> ogłoszeń</w:t>
      </w:r>
      <w:r w:rsidR="004D1456">
        <w:t xml:space="preserve"> u sołtysa wsi</w:t>
      </w:r>
      <w:r w:rsidR="00163434">
        <w:t xml:space="preserve"> -</w:t>
      </w:r>
      <w:r>
        <w:t xml:space="preserve"> </w:t>
      </w:r>
      <w:r w:rsidR="008A2D26" w:rsidRPr="008A2D26">
        <w:rPr>
          <w:rFonts w:eastAsia="Times New Roman"/>
          <w:color w:val="000000"/>
          <w:lang w:eastAsia="pl-PL"/>
        </w:rPr>
        <w:t>na okres 21 dni,</w:t>
      </w:r>
      <w:r w:rsidRPr="005C183B">
        <w:rPr>
          <w:rFonts w:eastAsia="Times New Roman"/>
          <w:color w:val="000000"/>
          <w:lang w:eastAsia="pl-PL"/>
        </w:rPr>
        <w:t> ponadto informacja o wywieszeniu wykazu podlega ogłoszeniu w prasie</w:t>
      </w:r>
      <w:r w:rsidR="004D1456">
        <w:rPr>
          <w:rFonts w:eastAsia="Times New Roman"/>
          <w:color w:val="000000"/>
          <w:lang w:eastAsia="pl-PL"/>
        </w:rPr>
        <w:t xml:space="preserve"> internetowej infopublikator.pl</w:t>
      </w:r>
      <w:r w:rsidRPr="005C183B">
        <w:rPr>
          <w:rFonts w:eastAsia="Times New Roman"/>
          <w:color w:val="000000"/>
          <w:lang w:eastAsia="pl-PL"/>
        </w:rPr>
        <w:t>. </w:t>
      </w:r>
    </w:p>
    <w:p w14:paraId="4C8F10F9" w14:textId="25EFF60B" w:rsidR="000273E2" w:rsidRDefault="000273E2" w:rsidP="000273E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</w:pPr>
      <w:r w:rsidRPr="005C183B">
        <w:rPr>
          <w:rFonts w:eastAsia="Times New Roman"/>
          <w:color w:val="000000"/>
          <w:lang w:eastAsia="pl-PL"/>
        </w:rPr>
        <w:t>Szczegółow</w:t>
      </w:r>
      <w:r>
        <w:rPr>
          <w:rFonts w:eastAsia="Times New Roman"/>
          <w:color w:val="000000"/>
          <w:lang w:eastAsia="pl-PL"/>
        </w:rPr>
        <w:t xml:space="preserve">ych </w:t>
      </w:r>
      <w:r>
        <w:t xml:space="preserve">informacji udziela Urząd Gminy Zduny, </w:t>
      </w:r>
      <w:r w:rsidR="005B3E72">
        <w:t xml:space="preserve">obecnie </w:t>
      </w:r>
      <w:r>
        <w:t xml:space="preserve">Zduny </w:t>
      </w:r>
      <w:r w:rsidR="005B3E72">
        <w:t>123</w:t>
      </w:r>
      <w:r>
        <w:t xml:space="preserve">, 99-440 Zduny, pokój nr </w:t>
      </w:r>
      <w:r w:rsidR="005B3E72">
        <w:t>14</w:t>
      </w:r>
      <w:r>
        <w:t>,  tel. (46) 838-74-26 wew. 4</w:t>
      </w:r>
    </w:p>
    <w:p w14:paraId="278AFB0C" w14:textId="77777777" w:rsidR="000273E2" w:rsidRDefault="000273E2" w:rsidP="000273E2">
      <w:pPr>
        <w:ind w:right="-142"/>
        <w:rPr>
          <w:i/>
        </w:rPr>
      </w:pPr>
    </w:p>
    <w:p w14:paraId="06315175" w14:textId="77777777" w:rsidR="000273E2" w:rsidRDefault="000273E2" w:rsidP="000273E2">
      <w:pPr>
        <w:ind w:right="-142"/>
        <w:rPr>
          <w:iCs/>
        </w:rPr>
      </w:pPr>
    </w:p>
    <w:p w14:paraId="1C508F5A" w14:textId="77777777" w:rsidR="00937ADC" w:rsidRDefault="00937ADC" w:rsidP="000273E2">
      <w:pPr>
        <w:ind w:right="-142"/>
        <w:rPr>
          <w:iCs/>
        </w:rPr>
      </w:pPr>
    </w:p>
    <w:p w14:paraId="7879FE4E" w14:textId="1A343A68" w:rsidR="00163434" w:rsidRDefault="00937ADC" w:rsidP="00937ADC">
      <w:pPr>
        <w:ind w:left="10620" w:right="-142"/>
        <w:rPr>
          <w:iCs/>
        </w:rPr>
      </w:pPr>
      <w:r>
        <w:rPr>
          <w:iCs/>
        </w:rPr>
        <w:t xml:space="preserve">     Wójt Gminy Zduny </w:t>
      </w:r>
      <w:r>
        <w:rPr>
          <w:iCs/>
        </w:rPr>
        <w:br/>
        <w:t xml:space="preserve">/-/ Krzysztof Skowroński </w:t>
      </w:r>
    </w:p>
    <w:p w14:paraId="46AD67B5" w14:textId="77777777" w:rsidR="00163434" w:rsidRDefault="00163434" w:rsidP="000273E2">
      <w:pPr>
        <w:ind w:right="-142"/>
        <w:rPr>
          <w:iCs/>
        </w:rPr>
      </w:pPr>
    </w:p>
    <w:p w14:paraId="45BE56A6" w14:textId="77777777" w:rsidR="00163434" w:rsidRDefault="00163434" w:rsidP="000273E2">
      <w:pPr>
        <w:ind w:right="-142"/>
        <w:rPr>
          <w:iCs/>
        </w:rPr>
      </w:pPr>
    </w:p>
    <w:p w14:paraId="0083D573" w14:textId="77777777" w:rsidR="00163434" w:rsidRDefault="00163434" w:rsidP="000273E2">
      <w:pPr>
        <w:ind w:right="-142"/>
        <w:rPr>
          <w:iCs/>
        </w:rPr>
      </w:pPr>
    </w:p>
    <w:p w14:paraId="0C4DA9A3" w14:textId="77777777" w:rsidR="00163434" w:rsidRDefault="00163434" w:rsidP="000273E2">
      <w:pPr>
        <w:ind w:right="-142"/>
        <w:rPr>
          <w:iCs/>
        </w:rPr>
      </w:pPr>
    </w:p>
    <w:p w14:paraId="0F7350DD" w14:textId="77777777" w:rsidR="00163434" w:rsidRDefault="00163434" w:rsidP="000273E2">
      <w:pPr>
        <w:ind w:right="-142"/>
        <w:rPr>
          <w:iCs/>
        </w:rPr>
      </w:pPr>
    </w:p>
    <w:p w14:paraId="3E8B03B0" w14:textId="77777777" w:rsidR="00163434" w:rsidRDefault="00163434" w:rsidP="000273E2">
      <w:pPr>
        <w:ind w:right="-142"/>
        <w:rPr>
          <w:iCs/>
        </w:rPr>
      </w:pPr>
    </w:p>
    <w:p w14:paraId="4592C493" w14:textId="77777777" w:rsidR="00163434" w:rsidRDefault="00163434" w:rsidP="000273E2">
      <w:pPr>
        <w:ind w:right="-142"/>
        <w:rPr>
          <w:iCs/>
        </w:rPr>
      </w:pPr>
    </w:p>
    <w:p w14:paraId="5C486F7C" w14:textId="77777777" w:rsidR="00163434" w:rsidRDefault="00163434" w:rsidP="000273E2">
      <w:pPr>
        <w:ind w:right="-142"/>
        <w:rPr>
          <w:iCs/>
        </w:rPr>
      </w:pPr>
    </w:p>
    <w:p w14:paraId="63354B4D" w14:textId="77777777" w:rsidR="00163434" w:rsidRDefault="00163434" w:rsidP="000273E2">
      <w:pPr>
        <w:ind w:right="-142"/>
        <w:rPr>
          <w:iCs/>
        </w:rPr>
      </w:pPr>
    </w:p>
    <w:p w14:paraId="4920DB7C" w14:textId="77777777" w:rsidR="00163434" w:rsidRDefault="00163434" w:rsidP="000273E2">
      <w:pPr>
        <w:ind w:right="-142"/>
        <w:rPr>
          <w:iCs/>
        </w:rPr>
      </w:pPr>
    </w:p>
    <w:p w14:paraId="3379A758" w14:textId="77777777" w:rsidR="00163434" w:rsidRDefault="00163434" w:rsidP="000273E2">
      <w:pPr>
        <w:ind w:right="-142"/>
        <w:rPr>
          <w:iCs/>
        </w:rPr>
      </w:pPr>
    </w:p>
    <w:p w14:paraId="2652668D" w14:textId="77777777" w:rsidR="00FF2CF0" w:rsidRDefault="00FF2CF0" w:rsidP="000273E2">
      <w:pPr>
        <w:ind w:right="-142"/>
        <w:rPr>
          <w:iCs/>
        </w:rPr>
      </w:pPr>
    </w:p>
    <w:p w14:paraId="2D0EA11D" w14:textId="77777777" w:rsidR="000273E2" w:rsidRDefault="000273E2" w:rsidP="000273E2">
      <w:pPr>
        <w:ind w:right="-142"/>
        <w:rPr>
          <w:iCs/>
        </w:rPr>
      </w:pPr>
    </w:p>
    <w:p w14:paraId="6E295773" w14:textId="4BAEF6EB" w:rsidR="00A23AC9" w:rsidRDefault="00A23AC9" w:rsidP="00A23AC9">
      <w:pPr>
        <w:ind w:left="4248" w:firstLine="572"/>
        <w:jc w:val="right"/>
        <w:rPr>
          <w:i/>
        </w:rPr>
      </w:pPr>
      <w:r w:rsidRPr="002E62B2">
        <w:rPr>
          <w:i/>
        </w:rPr>
        <w:t xml:space="preserve">Załącznik Nr </w:t>
      </w:r>
      <w:r>
        <w:rPr>
          <w:i/>
        </w:rPr>
        <w:t>2</w:t>
      </w:r>
      <w:r w:rsidRPr="002E62B2">
        <w:rPr>
          <w:i/>
        </w:rPr>
        <w:t xml:space="preserve"> </w:t>
      </w:r>
      <w:r w:rsidR="00163434">
        <w:rPr>
          <w:i/>
        </w:rPr>
        <w:br/>
      </w:r>
      <w:r>
        <w:rPr>
          <w:i/>
        </w:rPr>
        <w:t>do Zarządzenia nr 125/2024</w:t>
      </w:r>
      <w:r w:rsidR="00163434">
        <w:rPr>
          <w:i/>
        </w:rPr>
        <w:t xml:space="preserve"> </w:t>
      </w:r>
      <w:r w:rsidRPr="002E62B2">
        <w:rPr>
          <w:i/>
        </w:rPr>
        <w:t xml:space="preserve">Wójta Gminy Zduny </w:t>
      </w:r>
      <w:r>
        <w:rPr>
          <w:i/>
        </w:rPr>
        <w:br/>
      </w:r>
      <w:r w:rsidRPr="002E62B2">
        <w:rPr>
          <w:i/>
        </w:rPr>
        <w:t xml:space="preserve">z dnia </w:t>
      </w:r>
      <w:r>
        <w:rPr>
          <w:i/>
        </w:rPr>
        <w:t>25 października 2024 r.</w:t>
      </w:r>
    </w:p>
    <w:p w14:paraId="430CBC75" w14:textId="77777777" w:rsidR="00A23AC9" w:rsidRDefault="00A23AC9" w:rsidP="00A23AC9">
      <w:pPr>
        <w:spacing w:after="0"/>
        <w:jc w:val="center"/>
        <w:rPr>
          <w:b/>
        </w:rPr>
      </w:pPr>
      <w:r>
        <w:rPr>
          <w:b/>
        </w:rPr>
        <w:t>Wykaz</w:t>
      </w:r>
      <w:r w:rsidRPr="006F49B8">
        <w:rPr>
          <w:b/>
        </w:rPr>
        <w:t xml:space="preserve"> nieruchomości przeznaczonych </w:t>
      </w:r>
      <w:r w:rsidRPr="00035666">
        <w:rPr>
          <w:b/>
        </w:rPr>
        <w:t xml:space="preserve">do </w:t>
      </w:r>
      <w:r>
        <w:rPr>
          <w:b/>
        </w:rPr>
        <w:t>dzierżawy na terenie Gminy Zduny</w:t>
      </w:r>
    </w:p>
    <w:p w14:paraId="5AA69AB6" w14:textId="77777777" w:rsidR="00A23AC9" w:rsidRPr="008A0B08" w:rsidRDefault="00A23AC9" w:rsidP="00A23AC9">
      <w:pPr>
        <w:spacing w:after="0"/>
        <w:jc w:val="center"/>
        <w:rPr>
          <w:b/>
        </w:rPr>
      </w:pPr>
    </w:p>
    <w:tbl>
      <w:tblPr>
        <w:tblW w:w="14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5"/>
        <w:gridCol w:w="1634"/>
        <w:gridCol w:w="1685"/>
        <w:gridCol w:w="1527"/>
        <w:gridCol w:w="1981"/>
        <w:gridCol w:w="1985"/>
        <w:gridCol w:w="895"/>
        <w:gridCol w:w="1420"/>
        <w:gridCol w:w="1061"/>
      </w:tblGrid>
      <w:tr w:rsidR="007B3E99" w:rsidRPr="008A0B08" w14:paraId="5B712C93" w14:textId="77777777" w:rsidTr="007B3E99">
        <w:trPr>
          <w:trHeight w:val="1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1986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89E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Nr ewid. działki / Księga wieczysta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4E32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Położenie nieruchomości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1DE" w14:textId="77777777" w:rsidR="00A23AC9" w:rsidRPr="008A0B08" w:rsidRDefault="00A23AC9" w:rsidP="00FB37C0">
            <w:pPr>
              <w:spacing w:after="0"/>
              <w:ind w:right="51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Powierzchnia nieruchomoś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>c</w:t>
            </w: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i ( ha)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E73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Powierzchnia dzierżawy (ha)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296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Opis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20C" w14:textId="0E548006" w:rsidR="00A23AC9" w:rsidRPr="008A0B08" w:rsidRDefault="007B3E9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sz w:val="22"/>
                <w:szCs w:val="22"/>
              </w:rPr>
              <w:t>Przeznaczenie w miejscowym planie zagospodarowania przestrzennego</w:t>
            </w:r>
            <w:r>
              <w:rPr>
                <w:b/>
                <w:sz w:val="22"/>
                <w:szCs w:val="22"/>
              </w:rPr>
              <w:br/>
              <w:t>i studium uwarunkowań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9C2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Okres dzierżawy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88C" w14:textId="00C95755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>Czynsz dzierżawny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2E1478">
              <w:rPr>
                <w:rFonts w:eastAsia="Times New Roman"/>
                <w:b/>
                <w:bCs/>
                <w:color w:val="000000"/>
                <w:lang w:eastAsia="pl-PL"/>
              </w:rPr>
              <w:t>– cena wywoławcza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A01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termin płatności </w:t>
            </w:r>
          </w:p>
        </w:tc>
      </w:tr>
      <w:tr w:rsidR="007B3E99" w:rsidRPr="008A0B08" w14:paraId="15F08093" w14:textId="77777777" w:rsidTr="007B3E99">
        <w:trPr>
          <w:trHeight w:val="23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F90B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146" w14:textId="77777777" w:rsidR="007B3E99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42/2</w:t>
            </w:r>
            <w:r w:rsidRPr="008A0B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0EC4238A" w14:textId="77777777" w:rsidR="007B3E99" w:rsidRDefault="007B3E9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5A9D537" w14:textId="095B4DCB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LD1O/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00029720/8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DFD" w14:textId="2F39A37D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Bogoria Górna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90A" w14:textId="72AF401B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0,4266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E4A" w14:textId="5A1462D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0,4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591" w14:textId="1A7D2294" w:rsidR="00A23AC9" w:rsidRPr="008A0B08" w:rsidRDefault="003B6251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Nieruchomość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rolna wykorzystywana pod uprawy rolne.  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  <w:t>Nieruchomość w kształcie wydłużonego prostokąta.  Nieruchomość bez dostępu do drogi.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67E" w14:textId="53D6C8A8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Działka nie posiada aktualnego planu zagospodarowania przestrzennego, zgodnie z ewidencją gruntów stanowi u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ż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ytek rolny </w:t>
            </w:r>
            <w:proofErr w:type="spellStart"/>
            <w:r w:rsidR="003B625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RIVa</w:t>
            </w:r>
            <w:proofErr w:type="spellEnd"/>
            <w:r w:rsidR="003B625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3B625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RIVb</w:t>
            </w:r>
            <w:proofErr w:type="spellEnd"/>
            <w:r w:rsidR="003B625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, W-</w:t>
            </w:r>
            <w:proofErr w:type="spellStart"/>
            <w:r w:rsidR="003B625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RIVa</w:t>
            </w:r>
            <w:proofErr w:type="spellEnd"/>
            <w:r w:rsidR="003B625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02A" w14:textId="1CADFAFC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do lat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6C8" w14:textId="53D4B4EE" w:rsidR="00A23AC9" w:rsidRPr="008A0B08" w:rsidRDefault="002E1478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2,15</w:t>
            </w:r>
            <w:r w:rsidR="00A23AC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q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pszenicy  publikowanej przez GUS na dany rok kalendarzowy - pierwsze półrocze.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34E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31.10 każdego roku </w:t>
            </w:r>
          </w:p>
        </w:tc>
      </w:tr>
      <w:tr w:rsidR="007B3E99" w:rsidRPr="008A0B08" w14:paraId="56D81192" w14:textId="77777777" w:rsidTr="007B3E99">
        <w:trPr>
          <w:trHeight w:val="2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36D5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C1E" w14:textId="77777777" w:rsidR="007B3E99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48/8</w:t>
            </w:r>
          </w:p>
          <w:p w14:paraId="66216264" w14:textId="159420DB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LD1O/000</w:t>
            </w:r>
            <w:r w:rsidR="00163434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46077/0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E71" w14:textId="3DDB53F6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Jackowice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F0C" w14:textId="0E136D2D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2,33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977" w14:textId="4456474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2,33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65B" w14:textId="133E40AB" w:rsidR="00A23AC9" w:rsidRPr="008A0B08" w:rsidRDefault="003B6251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Nieruchomość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rolna wykorzystywana pod uprawy rolne.  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  <w:t xml:space="preserve">Nieruchomość w kształcie prostokąta. </w:t>
            </w:r>
            <w:r w:rsidR="007B3E9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Nieruchomość z dostępem do drogi.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FE0" w14:textId="09A2C428" w:rsidR="00A23AC9" w:rsidRPr="008A0B08" w:rsidRDefault="00655481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Działka nie posiada aktualnego planu zagospodarowania przestrzennego, zgodnie z ewidencją gruntów stanowi u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ż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ytek rolny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RIIIa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RIIIb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RIVa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704" w14:textId="504143B5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do lat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AFE" w14:textId="408161DE" w:rsidR="00A23AC9" w:rsidRPr="008A0B08" w:rsidRDefault="002E1478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16,89</w:t>
            </w:r>
            <w:r w:rsidR="00A23AC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q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pszenicy  publikowanej przez GUS na dany rok kalendarzowy - pierwsze półrocze.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A9D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31.10 każdego roku </w:t>
            </w:r>
          </w:p>
        </w:tc>
      </w:tr>
      <w:tr w:rsidR="007B3E99" w:rsidRPr="008A0B08" w14:paraId="3DA80A62" w14:textId="77777777" w:rsidTr="007B3E99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F225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D06" w14:textId="77777777" w:rsidR="007B3E99" w:rsidRDefault="00AD1260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10259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18/8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79C8772C" w14:textId="77777777" w:rsidR="007B3E99" w:rsidRDefault="007B3E9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208A28F8" w14:textId="2EC29485" w:rsidR="00A23AC9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LD1O/</w:t>
            </w:r>
            <w:r w:rsidR="0010259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00046077/0</w:t>
            </w:r>
          </w:p>
          <w:p w14:paraId="032442B2" w14:textId="381EAAA7" w:rsidR="00AD1260" w:rsidRPr="008A0B08" w:rsidRDefault="00AD1260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48F" w14:textId="3253A442" w:rsidR="00A23AC9" w:rsidRPr="008A0B08" w:rsidRDefault="00102597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Jackowice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6C7" w14:textId="27BF6BAE" w:rsidR="00A23AC9" w:rsidRPr="008A0B08" w:rsidRDefault="003542E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4,86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CF2" w14:textId="545E0667" w:rsidR="00A23AC9" w:rsidRPr="008A0B08" w:rsidRDefault="003542E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3,90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2C9" w14:textId="7772B1F5" w:rsidR="00A23AC9" w:rsidRPr="008A0B08" w:rsidRDefault="00F2050D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Nieruchomość zabudowana częściowo budynkami produkcyjno-usługowymi. Do dzierżawy przeznaczona 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część niezabudowana wykorzystywana jako grunt rolny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="007B3E9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Nieruchomość z dostępem do drogi.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ED0" w14:textId="44CC1E18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Działka nie posiada aktualnego planu zagospodarowania przestrzennego, zgodnie z ewidencją gruntów stanowi u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ż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ytek rolny kl. </w:t>
            </w:r>
            <w:r w:rsidR="00F2050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RII, </w:t>
            </w:r>
            <w:proofErr w:type="spellStart"/>
            <w:r w:rsidR="00F2050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RIIIb</w:t>
            </w:r>
            <w:proofErr w:type="spellEnd"/>
            <w:r w:rsidR="00F2050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F2050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RIVa</w:t>
            </w:r>
            <w:proofErr w:type="spellEnd"/>
            <w:r w:rsidR="00F2050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F2050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RIVb,N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A94" w14:textId="153FB54F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do lat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184" w14:textId="1EDB332A" w:rsidR="00A23AC9" w:rsidRPr="008A0B08" w:rsidRDefault="005E42DC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27,20</w:t>
            </w:r>
            <w:r w:rsidR="00A23AC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q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pszenicy  publikowanej przez GUS na dany rok kalendarzowy - pierwsze półrocze.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EF3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31.10 każdego roku </w:t>
            </w:r>
          </w:p>
        </w:tc>
      </w:tr>
      <w:tr w:rsidR="007B3E99" w:rsidRPr="008A0B08" w14:paraId="339C51C8" w14:textId="77777777" w:rsidTr="007B3E99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DBA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F0B" w14:textId="77777777" w:rsidR="007B3E99" w:rsidRDefault="00102597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168/3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331417D1" w14:textId="77777777" w:rsidR="007B3E99" w:rsidRDefault="007B3E9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76B85763" w14:textId="2E1D3F59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LD1O/00</w:t>
            </w:r>
            <w:r w:rsidR="0010259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029252/6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3AF" w14:textId="722048B3" w:rsidR="00A23AC9" w:rsidRPr="008A0B08" w:rsidRDefault="00102597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Rząśno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7A5" w14:textId="3698BDAD" w:rsidR="00A23AC9" w:rsidRPr="008A0B08" w:rsidRDefault="003542E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2,5668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230" w14:textId="60CBDD74" w:rsidR="00A23AC9" w:rsidRPr="008A0B08" w:rsidRDefault="00102597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1,35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ED5" w14:textId="0AA48282" w:rsidR="00A23AC9" w:rsidRPr="008A0B08" w:rsidRDefault="00F2050D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Nieruchomość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rolna wykorzystywana pod uprawy rolne.  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  <w:t xml:space="preserve">Nieruchomość w kształcie kwadratu. </w:t>
            </w:r>
            <w:r w:rsidR="006E183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Nieruchomość z dostępem do drogi.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168" w14:textId="77777777" w:rsidR="00F04B77" w:rsidRDefault="00F04B77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7CCC9CA0" w14:textId="77777777" w:rsidR="00F04B77" w:rsidRDefault="00F04B77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1CDAE197" w14:textId="6AEF6398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Działka </w:t>
            </w:r>
            <w:r w:rsidR="00F2050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od strony południowej objęta miejscowym planem zagospodarowania przestrzennego – tereny </w:t>
            </w:r>
            <w:r w:rsidR="00EC6E0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zabudowy produkcyjnej, składy i magazyny- symbol 2.P. Nieruchomość stanowi 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ż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ytek rolny kl.</w:t>
            </w:r>
            <w:r w:rsidR="00EC6E0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EC6E0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IVa</w:t>
            </w:r>
            <w:proofErr w:type="spellEnd"/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EC6E0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EC6E0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RIVb</w:t>
            </w:r>
            <w:proofErr w:type="spellEnd"/>
            <w:r w:rsidR="00EC6E0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, RV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A07" w14:textId="5BE03AD8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do lat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C8C" w14:textId="099E06DC" w:rsidR="00A23AC9" w:rsidRPr="008A0B08" w:rsidRDefault="005E42DC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5,55</w:t>
            </w:r>
            <w:r w:rsidR="00A23AC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q 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pszenicy  publikowanej przez GUS na dany rok kalendarzowy - pierwsze półrocze.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4EE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31.10 każdego roku </w:t>
            </w:r>
          </w:p>
        </w:tc>
      </w:tr>
      <w:tr w:rsidR="007B3E99" w:rsidRPr="008A0B08" w14:paraId="5B9BC99D" w14:textId="77777777" w:rsidTr="007B3E99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3EE6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BA5" w14:textId="77777777" w:rsidR="007B3E99" w:rsidRDefault="00102597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0259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439</w:t>
            </w:r>
            <w:r w:rsidR="00A23AC9" w:rsidRPr="0010259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1DE2D280" w14:textId="77777777" w:rsidR="007B3E99" w:rsidRDefault="007B3E99" w:rsidP="00FB37C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14BBDD8" w14:textId="2E4B6808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LD1O/000</w:t>
            </w:r>
            <w:r w:rsidR="0010259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04601/7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DB77" w14:textId="548986C6" w:rsidR="00A23AC9" w:rsidRPr="008A0B08" w:rsidRDefault="00102597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Urzecze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F75" w14:textId="5AD2180C" w:rsidR="00A23AC9" w:rsidRPr="008A0B08" w:rsidRDefault="003542E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36D" w14:textId="722B9B34" w:rsidR="00A23AC9" w:rsidRPr="008A0B08" w:rsidRDefault="003542E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0,58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A54" w14:textId="642F7810" w:rsidR="00A23AC9" w:rsidRPr="008A0B08" w:rsidRDefault="007070E5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Nieruchomość zabudowana częściowo budynkami opieki zdrowotnej i mieszkalnymi. Do dzierżawy przeznaczona 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część niezabudowana wykorzystywana jako grunt rolny</w:t>
            </w:r>
            <w:r w:rsidR="00A23AC9"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. </w:t>
            </w:r>
            <w:r w:rsidR="006E183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Nieruchomość z dostępem do drogi.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A90" w14:textId="629774ED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Działka nie posiada aktualnego planu zagospodarowania przestrzennego, zgodnie z ewidencją gruntów stanowi u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ż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ytek rolny kl. </w:t>
            </w:r>
            <w:proofErr w:type="spellStart"/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</w:t>
            </w:r>
            <w:r w:rsidR="007070E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IIa</w:t>
            </w:r>
            <w:proofErr w:type="spellEnd"/>
            <w:r w:rsidR="007070E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C2F" w14:textId="2608BB1D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do lat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0B3" w14:textId="254E8C4A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8A2D26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4,12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q</w:t>
            </w: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pszenicy  publikowanej przez GUS na dany rok kalendarzowy - pierwsze półrocze.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A4B" w14:textId="77777777" w:rsidR="00A23AC9" w:rsidRPr="008A0B08" w:rsidRDefault="00A23AC9" w:rsidP="00FB37C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A0B08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31.10 każdego roku </w:t>
            </w:r>
          </w:p>
        </w:tc>
      </w:tr>
    </w:tbl>
    <w:p w14:paraId="099D4295" w14:textId="77777777" w:rsidR="00A23AC9" w:rsidRDefault="00A23AC9" w:rsidP="00A23AC9"/>
    <w:p w14:paraId="287F2A5F" w14:textId="77777777" w:rsidR="006E183D" w:rsidRDefault="006E183D" w:rsidP="006E183D">
      <w:pPr>
        <w:keepLines/>
        <w:autoSpaceDE w:val="0"/>
        <w:autoSpaceDN w:val="0"/>
        <w:adjustRightInd w:val="0"/>
        <w:spacing w:before="120" w:after="120"/>
        <w:jc w:val="both"/>
      </w:pPr>
      <w:r w:rsidRPr="006E183D">
        <w:rPr>
          <w:rFonts w:eastAsia="Times New Roman"/>
          <w:color w:val="000000"/>
          <w:lang w:eastAsia="pl-PL"/>
        </w:rPr>
        <w:t xml:space="preserve">Szczegółowych </w:t>
      </w:r>
      <w:r>
        <w:t>informacji udziela Urząd Gminy Zduny, obecnie Zduny 123, 99-440 Zduny, pokój nr 14,  tel. (46) 838-74-26 wew. 4</w:t>
      </w:r>
    </w:p>
    <w:p w14:paraId="7B2E4084" w14:textId="06ACA694" w:rsidR="000273E2" w:rsidRDefault="000273E2" w:rsidP="006E183D">
      <w:pPr>
        <w:rPr>
          <w:sz w:val="20"/>
          <w:szCs w:val="20"/>
        </w:rPr>
      </w:pPr>
    </w:p>
    <w:p w14:paraId="393C41E8" w14:textId="77777777" w:rsidR="00937ADC" w:rsidRDefault="00937ADC" w:rsidP="00937ADC">
      <w:pPr>
        <w:ind w:left="10620" w:right="-142"/>
        <w:rPr>
          <w:iCs/>
        </w:rPr>
      </w:pPr>
      <w:r>
        <w:rPr>
          <w:iCs/>
        </w:rPr>
        <w:t xml:space="preserve">     Wójt Gminy Zduny </w:t>
      </w:r>
      <w:r>
        <w:rPr>
          <w:iCs/>
        </w:rPr>
        <w:br/>
        <w:t xml:space="preserve">/-/ Krzysztof Skowroński </w:t>
      </w:r>
    </w:p>
    <w:p w14:paraId="1EC2FBA2" w14:textId="77777777" w:rsidR="00937ADC" w:rsidRPr="00937ADC" w:rsidRDefault="00937ADC" w:rsidP="006E183D">
      <w:pPr>
        <w:rPr>
          <w:b/>
          <w:bCs/>
          <w:sz w:val="20"/>
          <w:szCs w:val="20"/>
        </w:rPr>
      </w:pPr>
    </w:p>
    <w:sectPr w:rsidR="00937ADC" w:rsidRPr="00937ADC" w:rsidSect="00163434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469"/>
    <w:multiLevelType w:val="hybridMultilevel"/>
    <w:tmpl w:val="7B26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A7EC7"/>
    <w:multiLevelType w:val="hybridMultilevel"/>
    <w:tmpl w:val="7B26B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86398">
    <w:abstractNumId w:val="0"/>
  </w:num>
  <w:num w:numId="2" w16cid:durableId="188995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01"/>
    <w:rsid w:val="000273E2"/>
    <w:rsid w:val="000E1025"/>
    <w:rsid w:val="00102597"/>
    <w:rsid w:val="0015732B"/>
    <w:rsid w:val="00163434"/>
    <w:rsid w:val="001E06A3"/>
    <w:rsid w:val="00225418"/>
    <w:rsid w:val="002E1478"/>
    <w:rsid w:val="00320AFD"/>
    <w:rsid w:val="00342399"/>
    <w:rsid w:val="003542E9"/>
    <w:rsid w:val="003752AF"/>
    <w:rsid w:val="003A18A0"/>
    <w:rsid w:val="003B6251"/>
    <w:rsid w:val="003D5301"/>
    <w:rsid w:val="00453903"/>
    <w:rsid w:val="004D1456"/>
    <w:rsid w:val="0052516A"/>
    <w:rsid w:val="00582295"/>
    <w:rsid w:val="005B3E72"/>
    <w:rsid w:val="005E42DC"/>
    <w:rsid w:val="00626A9E"/>
    <w:rsid w:val="00650176"/>
    <w:rsid w:val="00655481"/>
    <w:rsid w:val="006E183D"/>
    <w:rsid w:val="007070E5"/>
    <w:rsid w:val="00736767"/>
    <w:rsid w:val="007B3E99"/>
    <w:rsid w:val="007E28B1"/>
    <w:rsid w:val="008165BE"/>
    <w:rsid w:val="008A2D26"/>
    <w:rsid w:val="008D780F"/>
    <w:rsid w:val="00937ADC"/>
    <w:rsid w:val="0098215A"/>
    <w:rsid w:val="009F24C2"/>
    <w:rsid w:val="00A23AC9"/>
    <w:rsid w:val="00AD1260"/>
    <w:rsid w:val="00BC5FAE"/>
    <w:rsid w:val="00BF4968"/>
    <w:rsid w:val="00CD5FFB"/>
    <w:rsid w:val="00D3542C"/>
    <w:rsid w:val="00DA4EBC"/>
    <w:rsid w:val="00E417A2"/>
    <w:rsid w:val="00EC6E0E"/>
    <w:rsid w:val="00F04B77"/>
    <w:rsid w:val="00F2050D"/>
    <w:rsid w:val="00F5454C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212"/>
  <w15:chartTrackingRefBased/>
  <w15:docId w15:val="{376672E5-3C5E-43B6-9D6B-6C620DD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0F"/>
    <w:pPr>
      <w:spacing w:after="20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80F"/>
    <w:rPr>
      <w:color w:val="0000FF"/>
      <w:u w:val="single"/>
    </w:rPr>
  </w:style>
  <w:style w:type="paragraph" w:customStyle="1" w:styleId="Default">
    <w:name w:val="Default"/>
    <w:rsid w:val="008D780F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273E2"/>
    <w:pPr>
      <w:ind w:left="720"/>
      <w:contextualSpacing/>
    </w:pPr>
  </w:style>
  <w:style w:type="table" w:styleId="Tabela-Siatka">
    <w:name w:val="Table Grid"/>
    <w:basedOn w:val="Standardowy"/>
    <w:uiPriority w:val="59"/>
    <w:rsid w:val="000273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zduny.n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Kosiorek</dc:creator>
  <cp:keywords/>
  <dc:description/>
  <cp:lastModifiedBy>Agnieszka Kosiorek</cp:lastModifiedBy>
  <cp:revision>11</cp:revision>
  <cp:lastPrinted>2024-10-25T13:42:00Z</cp:lastPrinted>
  <dcterms:created xsi:type="dcterms:W3CDTF">2024-06-06T13:49:00Z</dcterms:created>
  <dcterms:modified xsi:type="dcterms:W3CDTF">2024-10-25T13:47:00Z</dcterms:modified>
</cp:coreProperties>
</file>